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D5" w:rsidRPr="00F04336" w:rsidRDefault="006E4BEF" w:rsidP="006E4BEF">
      <w:pPr>
        <w:jc w:val="center"/>
        <w:rPr>
          <w:rFonts w:ascii="Verdana" w:hAnsi="Verdana"/>
          <w:b/>
        </w:rPr>
      </w:pPr>
      <w:r w:rsidRPr="00F04336">
        <w:rPr>
          <w:rFonts w:ascii="Verdana" w:hAnsi="Verdana"/>
          <w:b/>
        </w:rPr>
        <w:t>DAFTAR PUSTAKA</w:t>
      </w:r>
    </w:p>
    <w:p w:rsidR="006E4BEF" w:rsidRPr="00F04336" w:rsidRDefault="006E4BEF" w:rsidP="00AE7AA2">
      <w:pPr>
        <w:spacing w:after="120" w:line="480" w:lineRule="auto"/>
        <w:contextualSpacing/>
        <w:rPr>
          <w:rFonts w:ascii="Verdana" w:hAnsi="Verdana"/>
        </w:rPr>
      </w:pPr>
    </w:p>
    <w:p w:rsidR="00ED327F" w:rsidRPr="00F04336" w:rsidRDefault="00ED327F" w:rsidP="005D30C5">
      <w:pPr>
        <w:spacing w:after="120" w:line="240" w:lineRule="auto"/>
        <w:ind w:left="567" w:hanging="567"/>
        <w:contextualSpacing/>
        <w:rPr>
          <w:rFonts w:ascii="Verdana" w:hAnsi="Verdana"/>
          <w:lang w:val="id-ID"/>
        </w:rPr>
      </w:pPr>
      <w:r w:rsidRPr="00F04336">
        <w:rPr>
          <w:rFonts w:ascii="Verdana" w:hAnsi="Verdana"/>
          <w:lang w:val="id-ID"/>
        </w:rPr>
        <w:t xml:space="preserve">Abdul Kadir, 2004, </w:t>
      </w:r>
      <w:r w:rsidRPr="00F04336">
        <w:rPr>
          <w:rFonts w:ascii="Verdana" w:hAnsi="Verdana"/>
          <w:i/>
          <w:lang w:val="id-ID"/>
        </w:rPr>
        <w:t xml:space="preserve">Pemrograman Visual C++, </w:t>
      </w:r>
      <w:r w:rsidRPr="00F04336">
        <w:rPr>
          <w:rFonts w:ascii="Verdana" w:hAnsi="Verdana"/>
          <w:lang w:val="id-ID"/>
        </w:rPr>
        <w:t>ANDI, Yogyakarta</w:t>
      </w:r>
    </w:p>
    <w:p w:rsidR="00ED327F" w:rsidRPr="00F04336" w:rsidRDefault="00ED327F" w:rsidP="005D30C5">
      <w:pPr>
        <w:pStyle w:val="ListParagraph"/>
        <w:spacing w:after="120" w:line="240" w:lineRule="auto"/>
        <w:ind w:left="851" w:hanging="851"/>
        <w:rPr>
          <w:rFonts w:ascii="Verdana" w:eastAsia="Calibri" w:hAnsi="Verdana" w:cs="Times New Roman"/>
          <w:lang w:val="id-ID"/>
        </w:rPr>
      </w:pPr>
    </w:p>
    <w:p w:rsidR="006E4BEF" w:rsidRPr="00F04336" w:rsidRDefault="006E4BEF" w:rsidP="005D30C5">
      <w:pPr>
        <w:pStyle w:val="ListParagraph"/>
        <w:spacing w:after="120" w:line="240" w:lineRule="auto"/>
        <w:ind w:left="851" w:hanging="851"/>
        <w:rPr>
          <w:rFonts w:ascii="Verdana" w:eastAsia="Calibri" w:hAnsi="Verdana" w:cs="Times New Roman"/>
        </w:rPr>
      </w:pPr>
      <w:r w:rsidRPr="00F04336">
        <w:rPr>
          <w:rFonts w:ascii="Verdana" w:eastAsia="Calibri" w:hAnsi="Verdana" w:cs="Times New Roman"/>
        </w:rPr>
        <w:t xml:space="preserve">Al. </w:t>
      </w:r>
      <w:proofErr w:type="spellStart"/>
      <w:r w:rsidRPr="00F04336">
        <w:rPr>
          <w:rFonts w:ascii="Verdana" w:eastAsia="Calibri" w:hAnsi="Verdana" w:cs="Times New Roman"/>
        </w:rPr>
        <w:t>Haryono</w:t>
      </w:r>
      <w:proofErr w:type="spellEnd"/>
      <w:r w:rsidRPr="00F04336">
        <w:rPr>
          <w:rFonts w:ascii="Verdana" w:eastAsia="Calibri" w:hAnsi="Verdana" w:cs="Times New Roman"/>
        </w:rPr>
        <w:t xml:space="preserve"> </w:t>
      </w:r>
      <w:proofErr w:type="spellStart"/>
      <w:r w:rsidRPr="00F04336">
        <w:rPr>
          <w:rFonts w:ascii="Verdana" w:eastAsia="Calibri" w:hAnsi="Verdana" w:cs="Times New Roman"/>
        </w:rPr>
        <w:t>Jusup</w:t>
      </w:r>
      <w:proofErr w:type="spellEnd"/>
      <w:r w:rsidRPr="00F04336">
        <w:rPr>
          <w:rFonts w:ascii="Verdana" w:eastAsia="Calibri" w:hAnsi="Verdana" w:cs="Times New Roman"/>
        </w:rPr>
        <w:t xml:space="preserve">, 2005, </w:t>
      </w:r>
      <w:proofErr w:type="spellStart"/>
      <w:r w:rsidRPr="00F04336">
        <w:rPr>
          <w:rFonts w:ascii="Verdana" w:eastAsia="Calibri" w:hAnsi="Verdana" w:cs="Times New Roman"/>
          <w:i/>
        </w:rPr>
        <w:t>Dasar-dasar</w:t>
      </w:r>
      <w:proofErr w:type="spellEnd"/>
      <w:r w:rsidRPr="00F04336">
        <w:rPr>
          <w:rFonts w:ascii="Verdana" w:eastAsia="Calibri" w:hAnsi="Verdana" w:cs="Times New Roman"/>
          <w:i/>
        </w:rPr>
        <w:t xml:space="preserve"> </w:t>
      </w:r>
      <w:proofErr w:type="spellStart"/>
      <w:r w:rsidRPr="00F04336">
        <w:rPr>
          <w:rFonts w:ascii="Verdana" w:eastAsia="Calibri" w:hAnsi="Verdana" w:cs="Times New Roman"/>
          <w:i/>
        </w:rPr>
        <w:t>akuntansi</w:t>
      </w:r>
      <w:proofErr w:type="spellEnd"/>
      <w:r w:rsidRPr="00F04336">
        <w:rPr>
          <w:rFonts w:ascii="Verdana" w:eastAsia="Calibri" w:hAnsi="Verdana" w:cs="Times New Roman"/>
          <w:i/>
        </w:rPr>
        <w:t>,</w:t>
      </w:r>
      <w:r w:rsidRPr="00F04336">
        <w:rPr>
          <w:rFonts w:ascii="Verdana" w:eastAsia="Calibri" w:hAnsi="Verdana" w:cs="Times New Roman"/>
        </w:rPr>
        <w:t xml:space="preserve"> </w:t>
      </w:r>
      <w:proofErr w:type="spellStart"/>
      <w:r w:rsidRPr="00F04336">
        <w:rPr>
          <w:rFonts w:ascii="Verdana" w:eastAsia="Calibri" w:hAnsi="Verdana" w:cs="Times New Roman"/>
        </w:rPr>
        <w:t>Bagian</w:t>
      </w:r>
      <w:proofErr w:type="spellEnd"/>
      <w:r w:rsidRPr="00F04336">
        <w:rPr>
          <w:rFonts w:ascii="Verdana" w:eastAsia="Calibri" w:hAnsi="Verdana" w:cs="Times New Roman"/>
        </w:rPr>
        <w:t xml:space="preserve"> </w:t>
      </w:r>
      <w:proofErr w:type="spellStart"/>
      <w:r w:rsidRPr="00F04336">
        <w:rPr>
          <w:rFonts w:ascii="Verdana" w:eastAsia="Calibri" w:hAnsi="Verdana" w:cs="Times New Roman"/>
        </w:rPr>
        <w:t>Penerbitan</w:t>
      </w:r>
      <w:proofErr w:type="spellEnd"/>
      <w:r w:rsidRPr="00F04336">
        <w:rPr>
          <w:rFonts w:ascii="Verdana" w:eastAsia="Calibri" w:hAnsi="Verdana" w:cs="Times New Roman"/>
        </w:rPr>
        <w:t xml:space="preserve"> </w:t>
      </w:r>
      <w:proofErr w:type="spellStart"/>
      <w:r w:rsidRPr="00F04336">
        <w:rPr>
          <w:rFonts w:ascii="Verdana" w:eastAsia="Calibri" w:hAnsi="Verdana" w:cs="Times New Roman"/>
        </w:rPr>
        <w:t>Sekolah</w:t>
      </w:r>
      <w:proofErr w:type="spellEnd"/>
      <w:r w:rsidRPr="00F04336">
        <w:rPr>
          <w:rFonts w:ascii="Verdana" w:eastAsia="Calibri" w:hAnsi="Verdana" w:cs="Times New Roman"/>
        </w:rPr>
        <w:t xml:space="preserve"> </w:t>
      </w:r>
      <w:proofErr w:type="spellStart"/>
      <w:r w:rsidRPr="00F04336">
        <w:rPr>
          <w:rFonts w:ascii="Verdana" w:eastAsia="Calibri" w:hAnsi="Verdana" w:cs="Times New Roman"/>
        </w:rPr>
        <w:t>Tinggi</w:t>
      </w:r>
      <w:proofErr w:type="spellEnd"/>
      <w:r w:rsidRPr="00F04336">
        <w:rPr>
          <w:rFonts w:ascii="Verdana" w:eastAsia="Calibri" w:hAnsi="Verdana" w:cs="Times New Roman"/>
        </w:rPr>
        <w:t xml:space="preserve"> </w:t>
      </w:r>
      <w:proofErr w:type="spellStart"/>
      <w:r w:rsidRPr="00F04336">
        <w:rPr>
          <w:rFonts w:ascii="Verdana" w:eastAsia="Calibri" w:hAnsi="Verdana" w:cs="Times New Roman"/>
        </w:rPr>
        <w:t>Ilmu</w:t>
      </w:r>
      <w:proofErr w:type="spellEnd"/>
      <w:r w:rsidRPr="00F04336">
        <w:rPr>
          <w:rFonts w:ascii="Verdana" w:eastAsia="Calibri" w:hAnsi="Verdana" w:cs="Times New Roman"/>
        </w:rPr>
        <w:t xml:space="preserve"> </w:t>
      </w:r>
      <w:proofErr w:type="spellStart"/>
      <w:r w:rsidRPr="00F04336">
        <w:rPr>
          <w:rFonts w:ascii="Verdana" w:eastAsia="Calibri" w:hAnsi="Verdana" w:cs="Times New Roman"/>
        </w:rPr>
        <w:t>Ekonomi</w:t>
      </w:r>
      <w:proofErr w:type="spellEnd"/>
      <w:r w:rsidRPr="00F04336">
        <w:rPr>
          <w:rFonts w:ascii="Verdana" w:eastAsia="Calibri" w:hAnsi="Verdana" w:cs="Times New Roman"/>
        </w:rPr>
        <w:t xml:space="preserve"> YKPN, Yogyakarta</w:t>
      </w:r>
    </w:p>
    <w:p w:rsidR="00431091" w:rsidRPr="00F04336" w:rsidRDefault="00431091" w:rsidP="005D30C5">
      <w:pPr>
        <w:pStyle w:val="ListParagraph"/>
        <w:spacing w:after="120" w:line="240" w:lineRule="auto"/>
        <w:ind w:left="851" w:hanging="851"/>
        <w:rPr>
          <w:rFonts w:ascii="Verdana" w:eastAsia="Calibri" w:hAnsi="Verdana" w:cs="Times New Roman"/>
          <w:lang w:val="id-ID"/>
        </w:rPr>
      </w:pPr>
    </w:p>
    <w:p w:rsidR="00431091" w:rsidRDefault="00C77C11" w:rsidP="005D30C5">
      <w:pPr>
        <w:spacing w:after="120" w:line="240" w:lineRule="auto"/>
        <w:ind w:left="851" w:hanging="851"/>
        <w:contextualSpacing/>
        <w:rPr>
          <w:rFonts w:ascii="Verdana" w:hAnsi="Verdana"/>
          <w:lang w:val="id-ID"/>
        </w:rPr>
      </w:pPr>
      <w:r w:rsidRPr="00F04336">
        <w:rPr>
          <w:rFonts w:ascii="Verdana" w:eastAsia="Calibri" w:hAnsi="Verdana" w:cs="Times New Roman"/>
          <w:lang w:val="id-ID"/>
        </w:rPr>
        <w:t>Lilik Noviawan</w:t>
      </w:r>
      <w:r w:rsidR="00431091" w:rsidRPr="00F04336">
        <w:rPr>
          <w:rFonts w:ascii="Verdana" w:hAnsi="Verdana"/>
        </w:rPr>
        <w:t xml:space="preserve">, </w:t>
      </w:r>
      <w:r w:rsidRPr="00F04336">
        <w:rPr>
          <w:rFonts w:ascii="Verdana" w:hAnsi="Verdana"/>
        </w:rPr>
        <w:t>200</w:t>
      </w:r>
      <w:r w:rsidRPr="00F04336">
        <w:rPr>
          <w:rFonts w:ascii="Verdana" w:hAnsi="Verdana"/>
          <w:lang w:val="id-ID"/>
        </w:rPr>
        <w:t>8</w:t>
      </w:r>
      <w:r w:rsidR="00431091" w:rsidRPr="00F04336">
        <w:rPr>
          <w:rFonts w:ascii="Verdana" w:hAnsi="Verdana"/>
        </w:rPr>
        <w:t xml:space="preserve">, </w:t>
      </w:r>
      <w:r w:rsidRPr="00F04336">
        <w:rPr>
          <w:rFonts w:ascii="Verdana" w:eastAsia="Calibri" w:hAnsi="Verdana" w:cs="Times New Roman"/>
          <w:i/>
          <w:lang w:val="id-ID"/>
        </w:rPr>
        <w:t>Sistem Komputerisasi Perhitungan Biaya Depresiasi Dengan Metode Garis Lurus</w:t>
      </w:r>
      <w:r w:rsidR="00431091" w:rsidRPr="00F04336">
        <w:rPr>
          <w:rFonts w:ascii="Verdana" w:hAnsi="Verdana"/>
        </w:rPr>
        <w:t>, STMIK AKAKOM, Yogyakarta</w:t>
      </w:r>
    </w:p>
    <w:p w:rsidR="00F04336" w:rsidRPr="00F04336" w:rsidRDefault="00F04336" w:rsidP="005D30C5">
      <w:pPr>
        <w:spacing w:after="120" w:line="240" w:lineRule="auto"/>
        <w:ind w:left="851" w:hanging="851"/>
        <w:contextualSpacing/>
        <w:rPr>
          <w:rFonts w:ascii="Verdana" w:hAnsi="Verdana"/>
          <w:lang w:val="id-ID"/>
        </w:rPr>
      </w:pPr>
    </w:p>
    <w:p w:rsidR="006E4BEF" w:rsidRPr="00F04336" w:rsidRDefault="00C77C11" w:rsidP="006E4BEF">
      <w:pPr>
        <w:spacing w:after="0"/>
        <w:ind w:left="567" w:hanging="567"/>
        <w:rPr>
          <w:rFonts w:ascii="Verdana" w:hAnsi="Verdana"/>
          <w:lang w:val="id-ID"/>
        </w:rPr>
      </w:pPr>
      <w:r w:rsidRPr="00F04336">
        <w:rPr>
          <w:rFonts w:ascii="Verdana" w:hAnsi="Verdana"/>
          <w:lang w:val="id-ID"/>
        </w:rPr>
        <w:t>Siti Resmi</w:t>
      </w:r>
      <w:r w:rsidR="00F04336">
        <w:rPr>
          <w:rFonts w:ascii="Verdana" w:hAnsi="Verdana"/>
          <w:lang w:val="id-ID"/>
        </w:rPr>
        <w:t>, 2003,</w:t>
      </w:r>
      <w:r w:rsidRPr="00F04336">
        <w:rPr>
          <w:rFonts w:ascii="Verdana" w:hAnsi="Verdana"/>
          <w:i/>
          <w:lang w:val="id-ID"/>
        </w:rPr>
        <w:t xml:space="preserve"> </w:t>
      </w:r>
      <w:proofErr w:type="spellStart"/>
      <w:r w:rsidRPr="00F04336">
        <w:rPr>
          <w:rFonts w:ascii="Verdana" w:eastAsia="Calibri" w:hAnsi="Verdana" w:cs="Times New Roman"/>
          <w:i/>
        </w:rPr>
        <w:t>Perpajakan</w:t>
      </w:r>
      <w:proofErr w:type="spellEnd"/>
      <w:r w:rsidRPr="00F04336">
        <w:rPr>
          <w:rFonts w:ascii="Verdana" w:eastAsia="Calibri" w:hAnsi="Verdana" w:cs="Times New Roman"/>
          <w:i/>
        </w:rPr>
        <w:t xml:space="preserve"> : </w:t>
      </w:r>
      <w:proofErr w:type="spellStart"/>
      <w:r w:rsidRPr="00F04336">
        <w:rPr>
          <w:rFonts w:ascii="Verdana" w:eastAsia="Calibri" w:hAnsi="Verdana" w:cs="Times New Roman"/>
          <w:i/>
        </w:rPr>
        <w:t>Teori</w:t>
      </w:r>
      <w:proofErr w:type="spellEnd"/>
      <w:r w:rsidRPr="00F04336">
        <w:rPr>
          <w:rFonts w:ascii="Verdana" w:eastAsia="Calibri" w:hAnsi="Verdana" w:cs="Times New Roman"/>
          <w:i/>
        </w:rPr>
        <w:t xml:space="preserve"> Dan </w:t>
      </w:r>
      <w:proofErr w:type="spellStart"/>
      <w:r w:rsidRPr="00F04336">
        <w:rPr>
          <w:rFonts w:ascii="Verdana" w:eastAsia="Calibri" w:hAnsi="Verdana" w:cs="Times New Roman"/>
          <w:i/>
        </w:rPr>
        <w:t>Kasus</w:t>
      </w:r>
      <w:proofErr w:type="spellEnd"/>
      <w:r w:rsidR="00F04336">
        <w:rPr>
          <w:rFonts w:ascii="Verdana" w:eastAsia="Calibri" w:hAnsi="Verdana" w:cs="Times New Roman"/>
          <w:i/>
          <w:lang w:val="id-ID"/>
        </w:rPr>
        <w:t>,</w:t>
      </w:r>
      <w:r w:rsidR="00F04336" w:rsidRPr="00F04336">
        <w:rPr>
          <w:rFonts w:ascii="Verdana" w:eastAsia="Calibri" w:hAnsi="Verdana" w:cs="Times New Roman"/>
          <w:lang w:val="id-ID"/>
        </w:rPr>
        <w:t xml:space="preserve"> Salemba Empat</w:t>
      </w:r>
      <w:r w:rsidR="00F04336">
        <w:rPr>
          <w:rFonts w:ascii="Verdana" w:eastAsia="Calibri" w:hAnsi="Verdana" w:cs="Times New Roman"/>
          <w:lang w:val="id-ID"/>
        </w:rPr>
        <w:t>, Jakarta</w:t>
      </w:r>
    </w:p>
    <w:sectPr w:rsidR="006E4BEF" w:rsidRPr="00F04336" w:rsidSect="00CA0F6D">
      <w:footerReference w:type="default" r:id="rId6"/>
      <w:pgSz w:w="12240" w:h="15840"/>
      <w:pgMar w:top="2268" w:right="1701" w:bottom="1701" w:left="2268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30" w:rsidRDefault="00F83530" w:rsidP="00CB1867">
      <w:pPr>
        <w:spacing w:after="0" w:line="240" w:lineRule="auto"/>
      </w:pPr>
      <w:r>
        <w:separator/>
      </w:r>
    </w:p>
  </w:endnote>
  <w:endnote w:type="continuationSeparator" w:id="1">
    <w:p w:rsidR="00F83530" w:rsidRDefault="00F83530" w:rsidP="00CB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469"/>
      <w:docPartObj>
        <w:docPartGallery w:val="Page Numbers (Bottom of Page)"/>
        <w:docPartUnique/>
      </w:docPartObj>
    </w:sdtPr>
    <w:sdtContent>
      <w:p w:rsidR="00CB1867" w:rsidRDefault="00263EE6">
        <w:pPr>
          <w:pStyle w:val="Footer"/>
          <w:jc w:val="center"/>
        </w:pPr>
        <w:fldSimple w:instr=" PAGE   \* MERGEFORMAT ">
          <w:r w:rsidR="00CA0F6D">
            <w:rPr>
              <w:noProof/>
            </w:rPr>
            <w:t>41</w:t>
          </w:r>
        </w:fldSimple>
      </w:p>
    </w:sdtContent>
  </w:sdt>
  <w:p w:rsidR="00CB1867" w:rsidRDefault="00CB1867" w:rsidP="00CA0F6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30" w:rsidRDefault="00F83530" w:rsidP="00CB1867">
      <w:pPr>
        <w:spacing w:after="0" w:line="240" w:lineRule="auto"/>
      </w:pPr>
      <w:r>
        <w:separator/>
      </w:r>
    </w:p>
  </w:footnote>
  <w:footnote w:type="continuationSeparator" w:id="1">
    <w:p w:rsidR="00F83530" w:rsidRDefault="00F83530" w:rsidP="00CB1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BEF"/>
    <w:rsid w:val="00050E99"/>
    <w:rsid w:val="0007171D"/>
    <w:rsid w:val="00086E77"/>
    <w:rsid w:val="001D6619"/>
    <w:rsid w:val="001F27F3"/>
    <w:rsid w:val="00263EE6"/>
    <w:rsid w:val="00334A64"/>
    <w:rsid w:val="003F0FDE"/>
    <w:rsid w:val="0041528A"/>
    <w:rsid w:val="00431091"/>
    <w:rsid w:val="0044455E"/>
    <w:rsid w:val="00542B2A"/>
    <w:rsid w:val="00555663"/>
    <w:rsid w:val="005D30C5"/>
    <w:rsid w:val="00692B82"/>
    <w:rsid w:val="006E4BEF"/>
    <w:rsid w:val="007F1918"/>
    <w:rsid w:val="007F50BA"/>
    <w:rsid w:val="00844C6C"/>
    <w:rsid w:val="008B46B6"/>
    <w:rsid w:val="009438CC"/>
    <w:rsid w:val="00A56527"/>
    <w:rsid w:val="00AA5FD5"/>
    <w:rsid w:val="00AD1E1D"/>
    <w:rsid w:val="00AE7AA2"/>
    <w:rsid w:val="00C77C11"/>
    <w:rsid w:val="00CA0F6D"/>
    <w:rsid w:val="00CB1867"/>
    <w:rsid w:val="00D211C0"/>
    <w:rsid w:val="00DE67D0"/>
    <w:rsid w:val="00E94C74"/>
    <w:rsid w:val="00ED327F"/>
    <w:rsid w:val="00F04336"/>
    <w:rsid w:val="00F22A4B"/>
    <w:rsid w:val="00F83530"/>
    <w:rsid w:val="00FC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867"/>
  </w:style>
  <w:style w:type="paragraph" w:styleId="Footer">
    <w:name w:val="footer"/>
    <w:basedOn w:val="Normal"/>
    <w:link w:val="FooterChar"/>
    <w:uiPriority w:val="99"/>
    <w:unhideWhenUsed/>
    <w:rsid w:val="00CB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zzzzzz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zzzzzz</dc:creator>
  <cp:lastModifiedBy>ADITYA SINAGA</cp:lastModifiedBy>
  <cp:revision>5</cp:revision>
  <dcterms:created xsi:type="dcterms:W3CDTF">2011-05-03T15:09:00Z</dcterms:created>
  <dcterms:modified xsi:type="dcterms:W3CDTF">2011-07-26T11:56:00Z</dcterms:modified>
</cp:coreProperties>
</file>