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FB" w:rsidRPr="006C2C5B" w:rsidRDefault="00706FFC" w:rsidP="00DD6E7C">
      <w:pPr>
        <w:spacing w:after="0" w:line="480" w:lineRule="auto"/>
        <w:jc w:val="center"/>
        <w:rPr>
          <w:rFonts w:ascii="Verdana" w:hAnsi="Verdana"/>
          <w:b/>
          <w:szCs w:val="24"/>
        </w:rPr>
      </w:pPr>
      <w:r w:rsidRPr="006C2C5B">
        <w:rPr>
          <w:rFonts w:ascii="Verdana" w:hAnsi="Verdana"/>
          <w:b/>
          <w:szCs w:val="24"/>
        </w:rPr>
        <w:t>BAB  I</w:t>
      </w:r>
    </w:p>
    <w:p w:rsidR="00706FFC" w:rsidRPr="006C2C5B" w:rsidRDefault="00706FFC" w:rsidP="00DD6E7C">
      <w:pPr>
        <w:spacing w:after="0" w:line="480" w:lineRule="auto"/>
        <w:jc w:val="center"/>
        <w:rPr>
          <w:rFonts w:ascii="Verdana" w:hAnsi="Verdana"/>
          <w:b/>
          <w:szCs w:val="24"/>
        </w:rPr>
      </w:pPr>
      <w:r w:rsidRPr="006C2C5B">
        <w:rPr>
          <w:rFonts w:ascii="Verdana" w:hAnsi="Verdana"/>
          <w:b/>
          <w:szCs w:val="24"/>
        </w:rPr>
        <w:t>PENDAHULUAN</w:t>
      </w:r>
    </w:p>
    <w:p w:rsidR="00706FFC" w:rsidRPr="006C2C5B" w:rsidRDefault="00706FFC" w:rsidP="00DD6E7C">
      <w:pPr>
        <w:spacing w:after="0" w:line="480" w:lineRule="auto"/>
        <w:jc w:val="center"/>
        <w:rPr>
          <w:rFonts w:ascii="Verdana" w:hAnsi="Verdana"/>
          <w:szCs w:val="24"/>
        </w:rPr>
      </w:pPr>
    </w:p>
    <w:p w:rsidR="00706FFC" w:rsidRPr="006C2C5B" w:rsidRDefault="00706FFC" w:rsidP="006C2C5B">
      <w:pPr>
        <w:pStyle w:val="Heading2"/>
        <w:spacing w:before="0" w:line="480" w:lineRule="auto"/>
        <w:ind w:left="0" w:hanging="578"/>
        <w:rPr>
          <w:rFonts w:ascii="Verdana" w:hAnsi="Verdana"/>
          <w:color w:val="auto"/>
          <w:sz w:val="22"/>
          <w:szCs w:val="24"/>
        </w:rPr>
      </w:pPr>
      <w:r w:rsidRPr="006C2C5B">
        <w:rPr>
          <w:rFonts w:ascii="Verdana" w:hAnsi="Verdana"/>
          <w:color w:val="auto"/>
          <w:sz w:val="22"/>
          <w:szCs w:val="24"/>
        </w:rPr>
        <w:t>Latar Belakang Masalah</w:t>
      </w:r>
    </w:p>
    <w:p w:rsidR="00706FFC" w:rsidRDefault="006C2C5B" w:rsidP="00DD6E7C">
      <w:pPr>
        <w:spacing w:after="0" w:line="480" w:lineRule="auto"/>
        <w:ind w:firstLine="720"/>
        <w:jc w:val="both"/>
        <w:rPr>
          <w:rFonts w:ascii="Verdana" w:hAnsi="Verdana"/>
          <w:szCs w:val="24"/>
        </w:rPr>
      </w:pPr>
      <w:r>
        <w:rPr>
          <w:rFonts w:ascii="Verdana" w:hAnsi="Verdana"/>
          <w:szCs w:val="24"/>
        </w:rPr>
        <w:t>Memasuki jaman globalisasi seperti sekarang, banyak orang mulai berpikir tentang mempelajari suatu bahasa baru selain bahasa ibu mereka. Diantara  beberapa bahasa yang populer, bahasa Korea adalah salah satunya.</w:t>
      </w:r>
    </w:p>
    <w:p w:rsidR="006C2C5B" w:rsidRDefault="006C2C5B" w:rsidP="00DD6E7C">
      <w:pPr>
        <w:spacing w:after="0" w:line="480" w:lineRule="auto"/>
        <w:ind w:firstLine="720"/>
        <w:jc w:val="both"/>
        <w:rPr>
          <w:rFonts w:ascii="Verdana" w:hAnsi="Verdana"/>
          <w:szCs w:val="24"/>
        </w:rPr>
      </w:pPr>
      <w:r>
        <w:rPr>
          <w:rFonts w:ascii="Verdana" w:hAnsi="Verdana"/>
          <w:szCs w:val="24"/>
        </w:rPr>
        <w:t xml:space="preserve">Satu-satunya cara seseorang memulai proses pembelajaran suatu bahasa baru adalah dengan </w:t>
      </w:r>
      <w:r w:rsidR="008400CD">
        <w:rPr>
          <w:rFonts w:ascii="Verdana" w:hAnsi="Verdana"/>
          <w:szCs w:val="24"/>
        </w:rPr>
        <w:t>mengenali dan menghafal kata-demi kata. Dalam hal ini, sarana penerjemahan kata per kata sesuai alfabet dalam bentuk buku – yang kita kenal dengan nama kamus – sangat penting. Dengan kamus, seseorang dapat mempelajari bahasa asing dengan efektif, bahkan jika pembelajarannya bersifat pribadi. Namun seiring dengan kemajuan teknologi, kebanyakan masyarakat kita mulai lebih menggemari sarana teknologi ketimbang buku. Hal ini cukup beralasan mengingat beberapa faktor positif yang mengikutinya, misalnya faktor keefektifan, keefisienan, dan gaya hidup.</w:t>
      </w:r>
    </w:p>
    <w:p w:rsidR="008400CD" w:rsidRDefault="008400CD" w:rsidP="00DD6E7C">
      <w:pPr>
        <w:spacing w:after="0" w:line="480" w:lineRule="auto"/>
        <w:ind w:firstLine="720"/>
        <w:jc w:val="both"/>
        <w:rPr>
          <w:rFonts w:ascii="Verdana" w:hAnsi="Verdana"/>
          <w:szCs w:val="24"/>
        </w:rPr>
      </w:pPr>
      <w:r>
        <w:rPr>
          <w:rFonts w:ascii="Verdana" w:hAnsi="Verdana"/>
          <w:szCs w:val="24"/>
        </w:rPr>
        <w:t>Terdapat beberapa kamus elektronik yang sebenarnya juga menyediakan kamus dengan kriteria di atas, tetapi penggunaannya mengharuskan pengguna (</w:t>
      </w:r>
      <w:r>
        <w:rPr>
          <w:rFonts w:ascii="Verdana" w:hAnsi="Verdana"/>
          <w:i/>
          <w:szCs w:val="24"/>
        </w:rPr>
        <w:t>user</w:t>
      </w:r>
      <w:r>
        <w:rPr>
          <w:rFonts w:ascii="Verdana" w:hAnsi="Verdana"/>
          <w:szCs w:val="24"/>
        </w:rPr>
        <w:t>) terkoneksi dengan internet dan proses penerjemahannya cenderung lama, seringkali terkendala masalah koneksi.</w:t>
      </w:r>
      <w:r w:rsidR="00451BB7">
        <w:rPr>
          <w:rFonts w:ascii="Verdana" w:hAnsi="Verdana"/>
          <w:szCs w:val="24"/>
        </w:rPr>
        <w:t xml:space="preserve"> Masalah lainnya adalah kecenderungan aplikasi kamus yang beredar adalah aplikasi kamus yang statis, yang isi datanya tidak </w:t>
      </w:r>
      <w:r w:rsidR="00451BB7">
        <w:rPr>
          <w:rFonts w:ascii="Verdana" w:hAnsi="Verdana"/>
          <w:szCs w:val="24"/>
        </w:rPr>
        <w:lastRenderedPageBreak/>
        <w:t>dapat ditambahkan, dihapus, atau diedit. Ini membuat kebanyakan aplikasi seperti ini tidak banyak dapat diandalkan.</w:t>
      </w:r>
    </w:p>
    <w:p w:rsidR="008400CD" w:rsidRPr="008400CD" w:rsidRDefault="008400CD" w:rsidP="00DD6E7C">
      <w:pPr>
        <w:spacing w:after="0" w:line="480" w:lineRule="auto"/>
        <w:ind w:firstLine="720"/>
        <w:jc w:val="both"/>
        <w:rPr>
          <w:rFonts w:ascii="Verdana" w:hAnsi="Verdana"/>
          <w:szCs w:val="24"/>
        </w:rPr>
      </w:pPr>
      <w:r>
        <w:rPr>
          <w:rFonts w:ascii="Verdana" w:hAnsi="Verdana"/>
          <w:szCs w:val="24"/>
        </w:rPr>
        <w:t xml:space="preserve">Melihat fakta-fakta diatas, jelaslah bahwa dibutuhkan suatu sarana yang berbau teknologi untuk mengimbangi minat masyarakat pada pembelajaran bahasa asing, yang dalam hal ini bahasa Korea, dan salah satu sarana penunjangnya adalah kamus. Sebuah aplikasi kamus </w:t>
      </w:r>
      <w:r w:rsidR="00451BB7">
        <w:rPr>
          <w:rFonts w:ascii="Verdana" w:hAnsi="Verdana"/>
          <w:szCs w:val="24"/>
        </w:rPr>
        <w:t xml:space="preserve">dinamis </w:t>
      </w:r>
      <w:r>
        <w:rPr>
          <w:rFonts w:ascii="Verdana" w:hAnsi="Verdana"/>
          <w:szCs w:val="24"/>
        </w:rPr>
        <w:t>yang dipasangkan pada perangkat berbasis Windows Mobile 6.0 diharapkan dapat menjawab kebutuhan ini.</w:t>
      </w:r>
    </w:p>
    <w:p w:rsidR="00706FFC" w:rsidRPr="008400CD" w:rsidRDefault="00706FFC" w:rsidP="00DD6E7C">
      <w:pPr>
        <w:pStyle w:val="Heading2"/>
        <w:spacing w:before="0" w:line="480" w:lineRule="auto"/>
        <w:ind w:left="0"/>
        <w:rPr>
          <w:rFonts w:ascii="Verdana" w:hAnsi="Verdana"/>
          <w:color w:val="auto"/>
          <w:sz w:val="22"/>
          <w:szCs w:val="24"/>
        </w:rPr>
      </w:pPr>
      <w:r w:rsidRPr="008400CD">
        <w:rPr>
          <w:rFonts w:ascii="Verdana" w:hAnsi="Verdana"/>
          <w:color w:val="auto"/>
          <w:sz w:val="22"/>
          <w:szCs w:val="24"/>
        </w:rPr>
        <w:t>Rumusan Masalah</w:t>
      </w:r>
    </w:p>
    <w:p w:rsidR="00706FFC" w:rsidRPr="00451BB7" w:rsidRDefault="00451BB7" w:rsidP="00DD6E7C">
      <w:pPr>
        <w:spacing w:after="0" w:line="480" w:lineRule="auto"/>
        <w:ind w:firstLine="720"/>
        <w:jc w:val="both"/>
        <w:rPr>
          <w:rFonts w:ascii="Verdana" w:hAnsi="Verdana"/>
          <w:szCs w:val="24"/>
        </w:rPr>
      </w:pPr>
      <w:r>
        <w:rPr>
          <w:rFonts w:ascii="Verdana" w:hAnsi="Verdana"/>
          <w:szCs w:val="24"/>
        </w:rPr>
        <w:t>Berdasarkan latar belakang di atas, dapat disimpulkan bahwa rumusan masalahnya adalah bagaimana membangun sebuah aplikasi kamus dinamis yang memungkinkan penggunanya menambahkan kata, mengedit kata, bahkan menghapus kata sendiri, dan ini dapat dilakukan d</w:t>
      </w:r>
      <w:r w:rsidR="000E29B0">
        <w:rPr>
          <w:rFonts w:ascii="Verdana" w:hAnsi="Verdana"/>
          <w:szCs w:val="24"/>
        </w:rPr>
        <w:t>alam</w:t>
      </w:r>
      <w:r>
        <w:rPr>
          <w:rFonts w:ascii="Verdana" w:hAnsi="Verdana"/>
          <w:szCs w:val="24"/>
        </w:rPr>
        <w:t xml:space="preserve"> </w:t>
      </w:r>
      <w:r w:rsidR="000E29B0" w:rsidRPr="00CD28BD">
        <w:rPr>
          <w:rFonts w:ascii="Verdana" w:hAnsi="Verdana"/>
          <w:szCs w:val="24"/>
        </w:rPr>
        <w:t>plat</w:t>
      </w:r>
      <w:r w:rsidRPr="00CD28BD">
        <w:rPr>
          <w:rFonts w:ascii="Verdana" w:hAnsi="Verdana"/>
          <w:szCs w:val="24"/>
        </w:rPr>
        <w:t>form</w:t>
      </w:r>
      <w:r>
        <w:rPr>
          <w:rFonts w:ascii="Verdana" w:hAnsi="Verdana"/>
          <w:i/>
          <w:szCs w:val="24"/>
        </w:rPr>
        <w:t xml:space="preserve"> </w:t>
      </w:r>
      <w:r>
        <w:rPr>
          <w:rFonts w:ascii="Verdana" w:hAnsi="Verdana"/>
          <w:szCs w:val="24"/>
        </w:rPr>
        <w:t>Windows Mobile 6.0.</w:t>
      </w:r>
    </w:p>
    <w:p w:rsidR="00706FFC" w:rsidRPr="008400CD" w:rsidRDefault="00706FFC" w:rsidP="00DD6E7C">
      <w:pPr>
        <w:pStyle w:val="Heading2"/>
        <w:spacing w:before="0" w:line="480" w:lineRule="auto"/>
        <w:ind w:left="0"/>
        <w:rPr>
          <w:rFonts w:ascii="Verdana" w:hAnsi="Verdana"/>
          <w:color w:val="auto"/>
          <w:sz w:val="22"/>
          <w:szCs w:val="24"/>
        </w:rPr>
      </w:pPr>
      <w:r w:rsidRPr="008400CD">
        <w:rPr>
          <w:rFonts w:ascii="Verdana" w:hAnsi="Verdana"/>
          <w:color w:val="auto"/>
          <w:sz w:val="22"/>
          <w:szCs w:val="24"/>
        </w:rPr>
        <w:t>Ruang Lingkup</w:t>
      </w:r>
    </w:p>
    <w:p w:rsidR="00706FFC" w:rsidRPr="008400CD" w:rsidRDefault="00706FFC" w:rsidP="00DD6E7C">
      <w:pPr>
        <w:tabs>
          <w:tab w:val="left" w:pos="0"/>
        </w:tabs>
        <w:spacing w:after="0" w:line="480" w:lineRule="auto"/>
        <w:rPr>
          <w:rFonts w:ascii="Verdana" w:hAnsi="Verdana"/>
          <w:szCs w:val="24"/>
        </w:rPr>
      </w:pPr>
      <w:r w:rsidRPr="008400CD">
        <w:rPr>
          <w:rFonts w:ascii="Verdana" w:hAnsi="Verdana"/>
          <w:szCs w:val="24"/>
        </w:rPr>
        <w:t>Lingkup permasalahan yang diteliti meliputi :</w:t>
      </w:r>
    </w:p>
    <w:p w:rsidR="00706FFC" w:rsidRPr="008400CD" w:rsidRDefault="00F35B25" w:rsidP="00330A85">
      <w:pPr>
        <w:numPr>
          <w:ilvl w:val="3"/>
          <w:numId w:val="1"/>
        </w:numPr>
        <w:tabs>
          <w:tab w:val="clear" w:pos="2880"/>
        </w:tabs>
        <w:spacing w:after="0" w:line="480" w:lineRule="auto"/>
        <w:ind w:left="567" w:hanging="540"/>
        <w:jc w:val="both"/>
        <w:rPr>
          <w:rFonts w:ascii="Verdana" w:hAnsi="Verdana"/>
          <w:szCs w:val="24"/>
        </w:rPr>
      </w:pPr>
      <w:r>
        <w:rPr>
          <w:rFonts w:ascii="Verdana" w:hAnsi="Verdana"/>
          <w:szCs w:val="24"/>
        </w:rPr>
        <w:t>Kamus bahasa Indonesia – Korea dan Korea – Indonesia dengan jumlah keselu</w:t>
      </w:r>
      <w:r w:rsidR="001F0CF9">
        <w:rPr>
          <w:rFonts w:ascii="Verdana" w:hAnsi="Verdana"/>
          <w:szCs w:val="24"/>
        </w:rPr>
        <w:t xml:space="preserve">ruhan kata bersifat dinamis karena dapat ditambahkan oleh </w:t>
      </w:r>
      <w:r w:rsidR="001F0CF9">
        <w:rPr>
          <w:rFonts w:ascii="Verdana" w:hAnsi="Verdana"/>
          <w:i/>
          <w:szCs w:val="24"/>
        </w:rPr>
        <w:t>user</w:t>
      </w:r>
      <w:r w:rsidR="001F0CF9">
        <w:rPr>
          <w:rFonts w:ascii="Verdana" w:hAnsi="Verdana"/>
          <w:szCs w:val="24"/>
        </w:rPr>
        <w:t>.</w:t>
      </w:r>
    </w:p>
    <w:p w:rsidR="00706FFC" w:rsidRPr="008400CD" w:rsidRDefault="001F0CF9" w:rsidP="00330A85">
      <w:pPr>
        <w:numPr>
          <w:ilvl w:val="3"/>
          <w:numId w:val="1"/>
        </w:numPr>
        <w:tabs>
          <w:tab w:val="clear" w:pos="2880"/>
        </w:tabs>
        <w:spacing w:after="0" w:line="480" w:lineRule="auto"/>
        <w:ind w:left="567" w:hanging="540"/>
        <w:jc w:val="both"/>
        <w:rPr>
          <w:rFonts w:ascii="Verdana" w:hAnsi="Verdana"/>
          <w:szCs w:val="24"/>
        </w:rPr>
      </w:pPr>
      <w:r>
        <w:rPr>
          <w:rFonts w:ascii="Verdana" w:hAnsi="Verdana"/>
          <w:szCs w:val="24"/>
        </w:rPr>
        <w:t>Penulisan bahasa Korea menggunakan huruf Latin dengan lafal seperti aslinya.</w:t>
      </w:r>
    </w:p>
    <w:p w:rsidR="00706FFC" w:rsidRDefault="001F0CF9" w:rsidP="00330A85">
      <w:pPr>
        <w:numPr>
          <w:ilvl w:val="3"/>
          <w:numId w:val="1"/>
        </w:numPr>
        <w:tabs>
          <w:tab w:val="clear" w:pos="2880"/>
        </w:tabs>
        <w:spacing w:after="0" w:line="480" w:lineRule="auto"/>
        <w:ind w:left="567" w:hanging="540"/>
        <w:jc w:val="both"/>
        <w:rPr>
          <w:rFonts w:ascii="Verdana" w:hAnsi="Verdana"/>
          <w:szCs w:val="24"/>
        </w:rPr>
      </w:pPr>
      <w:r>
        <w:rPr>
          <w:rFonts w:ascii="Verdana" w:hAnsi="Verdana"/>
          <w:szCs w:val="24"/>
        </w:rPr>
        <w:t>Kamus tidak menyediakan contoh kalimat, lebih bersifat seperti kamus saku.</w:t>
      </w:r>
    </w:p>
    <w:p w:rsidR="001F0CF9" w:rsidRDefault="001F0CF9" w:rsidP="00330A85">
      <w:pPr>
        <w:numPr>
          <w:ilvl w:val="3"/>
          <w:numId w:val="1"/>
        </w:numPr>
        <w:tabs>
          <w:tab w:val="clear" w:pos="2880"/>
        </w:tabs>
        <w:spacing w:after="0" w:line="480" w:lineRule="auto"/>
        <w:ind w:left="567" w:hanging="540"/>
        <w:jc w:val="both"/>
        <w:rPr>
          <w:rFonts w:ascii="Verdana" w:hAnsi="Verdana"/>
          <w:szCs w:val="24"/>
        </w:rPr>
      </w:pPr>
      <w:r>
        <w:rPr>
          <w:rFonts w:ascii="Verdana" w:hAnsi="Verdana"/>
          <w:szCs w:val="24"/>
        </w:rPr>
        <w:t xml:space="preserve">Terdapat </w:t>
      </w:r>
      <w:r>
        <w:rPr>
          <w:rFonts w:ascii="Verdana" w:hAnsi="Verdana"/>
          <w:i/>
          <w:szCs w:val="24"/>
        </w:rPr>
        <w:t>tools</w:t>
      </w:r>
      <w:r>
        <w:rPr>
          <w:rFonts w:ascii="Verdana" w:hAnsi="Verdana"/>
          <w:szCs w:val="24"/>
        </w:rPr>
        <w:t xml:space="preserve"> tambahan berupa pengenalan huruf Korea.</w:t>
      </w:r>
    </w:p>
    <w:p w:rsidR="001F0CF9" w:rsidRPr="008400CD" w:rsidRDefault="001F0CF9" w:rsidP="00330A85">
      <w:pPr>
        <w:numPr>
          <w:ilvl w:val="3"/>
          <w:numId w:val="1"/>
        </w:numPr>
        <w:tabs>
          <w:tab w:val="clear" w:pos="2880"/>
        </w:tabs>
        <w:spacing w:after="0" w:line="480" w:lineRule="auto"/>
        <w:ind w:left="567" w:hanging="540"/>
        <w:jc w:val="both"/>
        <w:rPr>
          <w:rFonts w:ascii="Verdana" w:hAnsi="Verdana"/>
          <w:szCs w:val="24"/>
        </w:rPr>
      </w:pPr>
      <w:r>
        <w:rPr>
          <w:rFonts w:ascii="Verdana" w:hAnsi="Verdana"/>
          <w:szCs w:val="24"/>
        </w:rPr>
        <w:lastRenderedPageBreak/>
        <w:t>Aplikasi dijalankan pada Emulator</w:t>
      </w:r>
      <w:r w:rsidR="0094419D">
        <w:rPr>
          <w:rFonts w:ascii="Verdana" w:hAnsi="Verdana"/>
          <w:szCs w:val="24"/>
        </w:rPr>
        <w:t>, dalam hal ini Emulator Windows Mobile 6.0</w:t>
      </w:r>
    </w:p>
    <w:p w:rsidR="00706FFC" w:rsidRPr="008400CD" w:rsidRDefault="00706FFC" w:rsidP="00DD6E7C">
      <w:pPr>
        <w:pStyle w:val="Heading2"/>
        <w:spacing w:before="0" w:line="480" w:lineRule="auto"/>
        <w:ind w:left="0"/>
        <w:rPr>
          <w:rFonts w:ascii="Verdana" w:hAnsi="Verdana"/>
          <w:color w:val="auto"/>
          <w:sz w:val="22"/>
          <w:szCs w:val="24"/>
        </w:rPr>
      </w:pPr>
      <w:r w:rsidRPr="008400CD">
        <w:rPr>
          <w:rFonts w:ascii="Verdana" w:hAnsi="Verdana"/>
          <w:color w:val="auto"/>
          <w:sz w:val="22"/>
          <w:szCs w:val="24"/>
        </w:rPr>
        <w:t>Tujuan Penelitian</w:t>
      </w:r>
    </w:p>
    <w:p w:rsidR="0094419D" w:rsidRPr="00EC5EDB" w:rsidRDefault="0094419D" w:rsidP="00EC5EDB">
      <w:pPr>
        <w:spacing w:after="0" w:line="480" w:lineRule="auto"/>
        <w:ind w:firstLine="720"/>
        <w:jc w:val="both"/>
        <w:rPr>
          <w:rFonts w:ascii="Verdana" w:hAnsi="Verdana"/>
          <w:szCs w:val="24"/>
        </w:rPr>
      </w:pPr>
      <w:r>
        <w:rPr>
          <w:rFonts w:ascii="Verdana" w:hAnsi="Verdana"/>
          <w:szCs w:val="24"/>
        </w:rPr>
        <w:t>Perancangan aplikasi kamus dinamis bahasa Indonesia – Korea berbasis Wind</w:t>
      </w:r>
      <w:r w:rsidR="00EC5EDB">
        <w:rPr>
          <w:rFonts w:ascii="Verdana" w:hAnsi="Verdana"/>
          <w:szCs w:val="24"/>
        </w:rPr>
        <w:t>ows Mobile ini bertujuan untuk m</w:t>
      </w:r>
      <w:r w:rsidRPr="00EC5EDB">
        <w:rPr>
          <w:rFonts w:ascii="Verdana" w:hAnsi="Verdana"/>
          <w:szCs w:val="24"/>
        </w:rPr>
        <w:t>embuat aplikasi yang menyajikan data</w:t>
      </w:r>
      <w:r w:rsidR="00EC5EDB">
        <w:rPr>
          <w:rFonts w:ascii="Verdana" w:hAnsi="Verdana"/>
          <w:szCs w:val="24"/>
        </w:rPr>
        <w:t xml:space="preserve"> kata</w:t>
      </w:r>
      <w:r w:rsidRPr="00EC5EDB">
        <w:rPr>
          <w:rFonts w:ascii="Verdana" w:hAnsi="Verdana"/>
          <w:szCs w:val="24"/>
        </w:rPr>
        <w:t xml:space="preserve"> dalam jumlah </w:t>
      </w:r>
      <w:r w:rsidRPr="00EC5EDB">
        <w:rPr>
          <w:rFonts w:ascii="Verdana" w:hAnsi="Verdana"/>
          <w:i/>
          <w:szCs w:val="24"/>
        </w:rPr>
        <w:t>default</w:t>
      </w:r>
      <w:r w:rsidRPr="00EC5EDB">
        <w:rPr>
          <w:rFonts w:ascii="Verdana" w:hAnsi="Verdana"/>
          <w:szCs w:val="24"/>
        </w:rPr>
        <w:t xml:space="preserve"> n</w:t>
      </w:r>
      <w:r w:rsidR="00EC5EDB">
        <w:rPr>
          <w:rFonts w:ascii="Verdana" w:hAnsi="Verdana"/>
          <w:szCs w:val="24"/>
        </w:rPr>
        <w:t xml:space="preserve"> </w:t>
      </w:r>
      <w:r w:rsidRPr="00EC5EDB">
        <w:rPr>
          <w:rFonts w:ascii="Verdana" w:hAnsi="Verdana"/>
          <w:szCs w:val="24"/>
        </w:rPr>
        <w:t>(jumlah kata ketika pertama kali aplikasi dijalankan) dan akan semakin lengkap seiring waktu berjalan, bergantung intensitas pengguna menginputkan data baru kedalamnya.</w:t>
      </w:r>
    </w:p>
    <w:p w:rsidR="00706FFC" w:rsidRPr="008400CD" w:rsidRDefault="00706FFC" w:rsidP="008004FC">
      <w:pPr>
        <w:spacing w:after="0"/>
        <w:jc w:val="both"/>
        <w:rPr>
          <w:rFonts w:ascii="Verdana" w:hAnsi="Verdana"/>
          <w:szCs w:val="24"/>
        </w:rPr>
      </w:pPr>
    </w:p>
    <w:sectPr w:rsidR="00706FFC" w:rsidRPr="008400CD" w:rsidSect="006C2C5B">
      <w:headerReference w:type="default" r:id="rId7"/>
      <w:foot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374" w:rsidRDefault="00856374" w:rsidP="00A83A31">
      <w:pPr>
        <w:spacing w:after="0" w:line="240" w:lineRule="auto"/>
      </w:pPr>
      <w:r>
        <w:separator/>
      </w:r>
    </w:p>
  </w:endnote>
  <w:endnote w:type="continuationSeparator" w:id="1">
    <w:p w:rsidR="00856374" w:rsidRDefault="00856374" w:rsidP="00A83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31" w:rsidRDefault="00A83A31">
    <w:pPr>
      <w:pStyle w:val="Footer"/>
      <w:jc w:val="center"/>
    </w:pPr>
  </w:p>
  <w:p w:rsidR="00A83A31" w:rsidRDefault="00A83A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31" w:rsidRDefault="001B39D5">
    <w:pPr>
      <w:pStyle w:val="Footer"/>
      <w:jc w:val="center"/>
    </w:pPr>
    <w:fldSimple w:instr=" PAGE   \* MERGEFORMAT ">
      <w:r w:rsidR="00CD28BD">
        <w:rPr>
          <w:noProof/>
        </w:rPr>
        <w:t>1</w:t>
      </w:r>
    </w:fldSimple>
  </w:p>
  <w:p w:rsidR="00A83A31" w:rsidRDefault="00A83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374" w:rsidRDefault="00856374" w:rsidP="00A83A31">
      <w:pPr>
        <w:spacing w:after="0" w:line="240" w:lineRule="auto"/>
      </w:pPr>
      <w:r>
        <w:separator/>
      </w:r>
    </w:p>
  </w:footnote>
  <w:footnote w:type="continuationSeparator" w:id="1">
    <w:p w:rsidR="00856374" w:rsidRDefault="00856374" w:rsidP="00A83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31" w:rsidRDefault="001B39D5">
    <w:pPr>
      <w:pStyle w:val="Header"/>
      <w:jc w:val="right"/>
    </w:pPr>
    <w:fldSimple w:instr=" PAGE   \* MERGEFORMAT ">
      <w:r w:rsidR="00CD28BD">
        <w:rPr>
          <w:noProof/>
        </w:rPr>
        <w:t>2</w:t>
      </w:r>
    </w:fldSimple>
  </w:p>
  <w:p w:rsidR="00A83A31" w:rsidRDefault="00A83A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970"/>
    <w:multiLevelType w:val="multilevel"/>
    <w:tmpl w:val="70E80C64"/>
    <w:lvl w:ilvl="0">
      <w:start w:val="1"/>
      <w:numFmt w:val="decimal"/>
      <w:lvlText w:val="%1"/>
      <w:lvlJc w:val="left"/>
      <w:pPr>
        <w:ind w:left="495" w:hanging="495"/>
      </w:pPr>
      <w:rPr>
        <w:rFonts w:hint="default"/>
      </w:rPr>
    </w:lvl>
    <w:lvl w:ilvl="1">
      <w:start w:val="1"/>
      <w:numFmt w:val="decimal"/>
      <w:lvlText w:val="%1.%2"/>
      <w:lvlJc w:val="left"/>
      <w:pPr>
        <w:ind w:left="-131" w:hanging="720"/>
      </w:pPr>
      <w:rPr>
        <w:rFonts w:hint="default"/>
      </w:rPr>
    </w:lvl>
    <w:lvl w:ilvl="2">
      <w:start w:val="1"/>
      <w:numFmt w:val="decimal"/>
      <w:lvlText w:val="%1.%2.%3"/>
      <w:lvlJc w:val="left"/>
      <w:pPr>
        <w:ind w:left="-622" w:hanging="1080"/>
      </w:pPr>
      <w:rPr>
        <w:rFonts w:hint="default"/>
      </w:rPr>
    </w:lvl>
    <w:lvl w:ilvl="3">
      <w:start w:val="1"/>
      <w:numFmt w:val="decimal"/>
      <w:lvlText w:val="%1.%2.%3.%4"/>
      <w:lvlJc w:val="left"/>
      <w:pPr>
        <w:ind w:left="-1113" w:hanging="1440"/>
      </w:pPr>
      <w:rPr>
        <w:rFonts w:hint="default"/>
      </w:rPr>
    </w:lvl>
    <w:lvl w:ilvl="4">
      <w:start w:val="1"/>
      <w:numFmt w:val="decimal"/>
      <w:lvlText w:val="%1.%2.%3.%4.%5"/>
      <w:lvlJc w:val="left"/>
      <w:pPr>
        <w:ind w:left="-1964" w:hanging="1440"/>
      </w:pPr>
      <w:rPr>
        <w:rFonts w:hint="default"/>
      </w:rPr>
    </w:lvl>
    <w:lvl w:ilvl="5">
      <w:start w:val="1"/>
      <w:numFmt w:val="decimal"/>
      <w:lvlText w:val="%1.%2.%3.%4.%5.%6"/>
      <w:lvlJc w:val="left"/>
      <w:pPr>
        <w:ind w:left="-2455" w:hanging="1800"/>
      </w:pPr>
      <w:rPr>
        <w:rFonts w:hint="default"/>
      </w:rPr>
    </w:lvl>
    <w:lvl w:ilvl="6">
      <w:start w:val="1"/>
      <w:numFmt w:val="decimal"/>
      <w:lvlText w:val="%1.%2.%3.%4.%5.%6.%7"/>
      <w:lvlJc w:val="left"/>
      <w:pPr>
        <w:ind w:left="-2946" w:hanging="2160"/>
      </w:pPr>
      <w:rPr>
        <w:rFonts w:hint="default"/>
      </w:rPr>
    </w:lvl>
    <w:lvl w:ilvl="7">
      <w:start w:val="1"/>
      <w:numFmt w:val="decimal"/>
      <w:lvlText w:val="%1.%2.%3.%4.%5.%6.%7.%8"/>
      <w:lvlJc w:val="left"/>
      <w:pPr>
        <w:ind w:left="-3437" w:hanging="2520"/>
      </w:pPr>
      <w:rPr>
        <w:rFonts w:hint="default"/>
      </w:rPr>
    </w:lvl>
    <w:lvl w:ilvl="8">
      <w:start w:val="1"/>
      <w:numFmt w:val="decimal"/>
      <w:lvlText w:val="%1.%2.%3.%4.%5.%6.%7.%8.%9"/>
      <w:lvlJc w:val="left"/>
      <w:pPr>
        <w:ind w:left="-3928" w:hanging="2880"/>
      </w:pPr>
      <w:rPr>
        <w:rFonts w:hint="default"/>
      </w:rPr>
    </w:lvl>
  </w:abstractNum>
  <w:abstractNum w:abstractNumId="1">
    <w:nsid w:val="2A146BD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EB4799"/>
    <w:multiLevelType w:val="hybridMultilevel"/>
    <w:tmpl w:val="2DF8FBCA"/>
    <w:lvl w:ilvl="0" w:tplc="08090015">
      <w:start w:val="1"/>
      <w:numFmt w:val="upperLetter"/>
      <w:lvlText w:val="%1."/>
      <w:lvlJc w:val="left"/>
      <w:pPr>
        <w:tabs>
          <w:tab w:val="num" w:pos="360"/>
        </w:tabs>
        <w:ind w:left="36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8F5442D"/>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0FF46C7"/>
    <w:multiLevelType w:val="hybridMultilevel"/>
    <w:tmpl w:val="2A74277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506D3BEC"/>
    <w:multiLevelType w:val="multilevel"/>
    <w:tmpl w:val="BB100F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6B6310FE"/>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BB36341"/>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6"/>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6FFC"/>
    <w:rsid w:val="00002594"/>
    <w:rsid w:val="000E29B0"/>
    <w:rsid w:val="000E56F4"/>
    <w:rsid w:val="001B39D5"/>
    <w:rsid w:val="001F0CF9"/>
    <w:rsid w:val="00330A85"/>
    <w:rsid w:val="00451BB7"/>
    <w:rsid w:val="00537B4A"/>
    <w:rsid w:val="006052FB"/>
    <w:rsid w:val="006129C9"/>
    <w:rsid w:val="006C2C5B"/>
    <w:rsid w:val="00706FFC"/>
    <w:rsid w:val="00760CB2"/>
    <w:rsid w:val="008004FC"/>
    <w:rsid w:val="008400CD"/>
    <w:rsid w:val="00856374"/>
    <w:rsid w:val="008D0F0B"/>
    <w:rsid w:val="0094419D"/>
    <w:rsid w:val="009D7618"/>
    <w:rsid w:val="009F2C60"/>
    <w:rsid w:val="009F6FF6"/>
    <w:rsid w:val="00A83A31"/>
    <w:rsid w:val="00A86C51"/>
    <w:rsid w:val="00BD5DB9"/>
    <w:rsid w:val="00BF683B"/>
    <w:rsid w:val="00CD28BD"/>
    <w:rsid w:val="00CF470A"/>
    <w:rsid w:val="00DD6E7C"/>
    <w:rsid w:val="00EC5EDB"/>
    <w:rsid w:val="00EE2051"/>
    <w:rsid w:val="00F35B25"/>
    <w:rsid w:val="00F60F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FB"/>
    <w:pPr>
      <w:spacing w:after="200" w:line="276" w:lineRule="auto"/>
    </w:pPr>
    <w:rPr>
      <w:sz w:val="22"/>
      <w:szCs w:val="22"/>
      <w:lang w:eastAsia="en-US"/>
    </w:rPr>
  </w:style>
  <w:style w:type="paragraph" w:styleId="Heading1">
    <w:name w:val="heading 1"/>
    <w:basedOn w:val="Normal"/>
    <w:next w:val="Normal"/>
    <w:link w:val="Heading1Char"/>
    <w:uiPriority w:val="9"/>
    <w:qFormat/>
    <w:rsid w:val="00706FFC"/>
    <w:pPr>
      <w:keepNext/>
      <w:keepLines/>
      <w:numPr>
        <w:numId w:val="7"/>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06FFC"/>
    <w:pPr>
      <w:keepNext/>
      <w:keepLines/>
      <w:numPr>
        <w:ilvl w:val="1"/>
        <w:numId w:val="7"/>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06FFC"/>
    <w:pPr>
      <w:keepNext/>
      <w:keepLines/>
      <w:numPr>
        <w:ilvl w:val="2"/>
        <w:numId w:val="7"/>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06FFC"/>
    <w:pPr>
      <w:keepNext/>
      <w:keepLines/>
      <w:numPr>
        <w:ilvl w:val="3"/>
        <w:numId w:val="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06FFC"/>
    <w:pPr>
      <w:keepNext/>
      <w:keepLines/>
      <w:numPr>
        <w:ilvl w:val="4"/>
        <w:numId w:val="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06FFC"/>
    <w:pPr>
      <w:keepNext/>
      <w:keepLines/>
      <w:numPr>
        <w:ilvl w:val="5"/>
        <w:numId w:val="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06FFC"/>
    <w:pPr>
      <w:keepNext/>
      <w:keepLines/>
      <w:numPr>
        <w:ilvl w:val="6"/>
        <w:numId w:val="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06FFC"/>
    <w:pPr>
      <w:keepNext/>
      <w:keepLines/>
      <w:numPr>
        <w:ilvl w:val="7"/>
        <w:numId w:val="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06FFC"/>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FC"/>
    <w:pPr>
      <w:ind w:left="720"/>
      <w:contextualSpacing/>
    </w:pPr>
  </w:style>
  <w:style w:type="character" w:customStyle="1" w:styleId="Heading1Char">
    <w:name w:val="Heading 1 Char"/>
    <w:basedOn w:val="DefaultParagraphFont"/>
    <w:link w:val="Heading1"/>
    <w:uiPriority w:val="9"/>
    <w:rsid w:val="00706FF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06F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06FFC"/>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06FF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06FFC"/>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06FFC"/>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06FFC"/>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06FF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06FFC"/>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A83A31"/>
    <w:pPr>
      <w:tabs>
        <w:tab w:val="center" w:pos="4513"/>
        <w:tab w:val="right" w:pos="9026"/>
      </w:tabs>
    </w:pPr>
  </w:style>
  <w:style w:type="character" w:customStyle="1" w:styleId="HeaderChar">
    <w:name w:val="Header Char"/>
    <w:basedOn w:val="DefaultParagraphFont"/>
    <w:link w:val="Header"/>
    <w:uiPriority w:val="99"/>
    <w:rsid w:val="00A83A31"/>
    <w:rPr>
      <w:sz w:val="22"/>
      <w:szCs w:val="22"/>
      <w:lang w:eastAsia="en-US"/>
    </w:rPr>
  </w:style>
  <w:style w:type="paragraph" w:styleId="Footer">
    <w:name w:val="footer"/>
    <w:basedOn w:val="Normal"/>
    <w:link w:val="FooterChar"/>
    <w:uiPriority w:val="99"/>
    <w:unhideWhenUsed/>
    <w:rsid w:val="00A83A31"/>
    <w:pPr>
      <w:tabs>
        <w:tab w:val="center" w:pos="4513"/>
        <w:tab w:val="right" w:pos="9026"/>
      </w:tabs>
    </w:pPr>
  </w:style>
  <w:style w:type="character" w:customStyle="1" w:styleId="FooterChar">
    <w:name w:val="Footer Char"/>
    <w:basedOn w:val="DefaultParagraphFont"/>
    <w:link w:val="Footer"/>
    <w:uiPriority w:val="99"/>
    <w:rsid w:val="00A83A3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fatrian</dc:creator>
  <cp:lastModifiedBy>Asus</cp:lastModifiedBy>
  <cp:revision>13</cp:revision>
  <cp:lastPrinted>2011-01-19T15:16:00Z</cp:lastPrinted>
  <dcterms:created xsi:type="dcterms:W3CDTF">2011-01-17T10:19:00Z</dcterms:created>
  <dcterms:modified xsi:type="dcterms:W3CDTF">2011-01-19T15:21:00Z</dcterms:modified>
</cp:coreProperties>
</file>